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AE748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Name</w:t>
      </w:r>
      <w:r w:rsidRPr="007B3B8B">
        <w:rPr>
          <w:rFonts w:cstheme="minorBidi"/>
        </w:rPr>
        <w:t>: __________________________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  <w:b/>
        </w:rPr>
        <w:t xml:space="preserve">Date: </w:t>
      </w:r>
      <w:r w:rsidRPr="0060201F">
        <w:rPr>
          <w:rFonts w:cstheme="minorBidi"/>
          <w:bCs/>
        </w:rPr>
        <w:t>__________________</w:t>
      </w:r>
      <w:r w:rsidRPr="0060201F">
        <w:rPr>
          <w:rFonts w:cstheme="minorBidi"/>
          <w:bCs/>
        </w:rPr>
        <w:tab/>
      </w:r>
    </w:p>
    <w:p w14:paraId="30977239" w14:textId="77777777" w:rsidR="003121CC" w:rsidRPr="007B3B8B" w:rsidRDefault="003121CC" w:rsidP="003121CC">
      <w:pPr>
        <w:rPr>
          <w:rFonts w:cstheme="minorBidi"/>
        </w:rPr>
      </w:pPr>
      <w:r w:rsidRPr="007B3B8B">
        <w:rPr>
          <w:rFonts w:cstheme="minorBidi"/>
          <w:b/>
        </w:rPr>
        <w:t>Homeroom</w:t>
      </w:r>
      <w:r w:rsidRPr="007B3B8B">
        <w:rPr>
          <w:rFonts w:cstheme="minorBidi"/>
        </w:rPr>
        <w:t>: _____________________</w:t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  <w:r w:rsidRPr="007B3B8B">
        <w:rPr>
          <w:rFonts w:cstheme="minorBidi"/>
        </w:rPr>
        <w:tab/>
      </w:r>
    </w:p>
    <w:p w14:paraId="20DF75B3" w14:textId="77777777" w:rsidR="00F15614" w:rsidRDefault="00F15614" w:rsidP="00B94579">
      <w:pPr>
        <w:spacing w:after="240"/>
        <w:jc w:val="center"/>
        <w:outlineLvl w:val="0"/>
        <w:rPr>
          <w:rFonts w:eastAsia="Times New Roman"/>
          <w:b/>
          <w:i/>
          <w:iCs/>
          <w:color w:val="000000" w:themeColor="text1"/>
          <w:sz w:val="28"/>
          <w:szCs w:val="28"/>
        </w:rPr>
      </w:pPr>
      <w:r w:rsidRPr="00F15614">
        <w:rPr>
          <w:rFonts w:eastAsia="Times New Roman"/>
          <w:b/>
          <w:i/>
          <w:iCs/>
          <w:color w:val="000000" w:themeColor="text1"/>
          <w:sz w:val="28"/>
          <w:szCs w:val="28"/>
        </w:rPr>
        <w:t>Social Media and Bullying Vocabulary</w:t>
      </w:r>
    </w:p>
    <w:p w14:paraId="73F0F0FE" w14:textId="649C4281" w:rsidR="003121CC" w:rsidRDefault="003121CC" w:rsidP="003121CC">
      <w:pPr>
        <w:spacing w:before="100" w:beforeAutospacing="1"/>
        <w:outlineLvl w:val="0"/>
        <w:rPr>
          <w:color w:val="000000" w:themeColor="text1"/>
        </w:rPr>
      </w:pPr>
      <w:r w:rsidRPr="006030F9">
        <w:rPr>
          <w:b/>
          <w:color w:val="000000" w:themeColor="text1"/>
        </w:rPr>
        <w:t xml:space="preserve">Directions: </w:t>
      </w:r>
      <w:r w:rsidR="00AF3056">
        <w:rPr>
          <w:color w:val="000000" w:themeColor="text1"/>
        </w:rPr>
        <w:t>Review</w:t>
      </w:r>
      <w:r w:rsidRPr="006030F9">
        <w:rPr>
          <w:color w:val="000000" w:themeColor="text1"/>
        </w:rPr>
        <w:t xml:space="preserve"> the following </w:t>
      </w:r>
      <w:r w:rsidR="00AF3056">
        <w:rPr>
          <w:color w:val="000000" w:themeColor="text1"/>
        </w:rPr>
        <w:t>vocabulary words</w:t>
      </w:r>
      <w:r w:rsidRPr="006030F9">
        <w:rPr>
          <w:color w:val="000000" w:themeColor="text1"/>
        </w:rPr>
        <w:t xml:space="preserve"> and answer the questions that follow.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576"/>
      </w:tblGrid>
      <w:tr w:rsidR="00AF3056" w:rsidRPr="00C31A4E" w14:paraId="761C336F" w14:textId="77777777" w:rsidTr="00AF3056">
        <w:trPr>
          <w:jc w:val="center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394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Troll: </w:t>
            </w:r>
            <w:r w:rsidRPr="00C31A4E">
              <w:rPr>
                <w:rFonts w:eastAsia="Times New Roman"/>
              </w:rPr>
              <w:t xml:space="preserve">a person who deliberately starts arguments or makes negative comments in the comment sections of sites </w:t>
            </w:r>
          </w:p>
          <w:p w14:paraId="388D2CC4" w14:textId="77777777" w:rsidR="00AF3056" w:rsidRPr="00C31A4E" w:rsidRDefault="00AF3056" w:rsidP="00B94579">
            <w:pPr>
              <w:spacing w:before="200"/>
              <w:rPr>
                <w:rFonts w:eastAsia="Times New Roman"/>
                <w:b/>
              </w:rPr>
            </w:pPr>
            <w:r w:rsidRPr="00C31A4E">
              <w:rPr>
                <w:rFonts w:eastAsia="Times New Roman"/>
                <w:b/>
              </w:rPr>
              <w:t xml:space="preserve">Bully: </w:t>
            </w:r>
            <w:r w:rsidRPr="00C31A4E">
              <w:rPr>
                <w:rFonts w:eastAsia="Times New Roman"/>
              </w:rPr>
              <w:t>to threaten or try to scare someone with words or action</w:t>
            </w:r>
          </w:p>
          <w:p w14:paraId="1AFB398A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Bystander: </w:t>
            </w:r>
            <w:r w:rsidRPr="00C31A4E">
              <w:rPr>
                <w:rFonts w:eastAsia="Times New Roman"/>
              </w:rPr>
              <w:t>a person who witnesses an act or an event without participating</w:t>
            </w:r>
          </w:p>
          <w:p w14:paraId="32DB30E9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Sympathy: </w:t>
            </w:r>
            <w:r w:rsidRPr="00C31A4E">
              <w:rPr>
                <w:rFonts w:eastAsia="Times New Roman"/>
              </w:rPr>
              <w:t>a feeling of knowing how a person feels</w:t>
            </w:r>
          </w:p>
          <w:p w14:paraId="1DF022F4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Harass: </w:t>
            </w:r>
            <w:r w:rsidRPr="00C31A4E">
              <w:rPr>
                <w:rFonts w:eastAsia="Times New Roman"/>
              </w:rPr>
              <w:t>to bother or upset someone repeatedly through words and actions</w:t>
            </w:r>
          </w:p>
          <w:p w14:paraId="2079A8FC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Humiliate: </w:t>
            </w:r>
            <w:r w:rsidRPr="00C31A4E">
              <w:rPr>
                <w:rFonts w:eastAsia="Times New Roman"/>
              </w:rPr>
              <w:t>to deeply embarrass or ridicule someone to make him or her feel lower as a person</w:t>
            </w:r>
          </w:p>
          <w:p w14:paraId="765483D1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Respect: </w:t>
            </w:r>
            <w:r w:rsidRPr="00C31A4E">
              <w:rPr>
                <w:rFonts w:eastAsia="Times New Roman"/>
              </w:rPr>
              <w:t>to appreciate someone</w:t>
            </w:r>
          </w:p>
          <w:p w14:paraId="2351D294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 xml:space="preserve">Target: </w:t>
            </w:r>
            <w:r w:rsidRPr="00C31A4E">
              <w:rPr>
                <w:rFonts w:eastAsia="Times New Roman"/>
              </w:rPr>
              <w:t>a person picked on or bullied by others</w:t>
            </w:r>
          </w:p>
          <w:p w14:paraId="15082FBD" w14:textId="77777777" w:rsidR="00AF3056" w:rsidRPr="00C31A4E" w:rsidRDefault="00AF3056" w:rsidP="00B94579">
            <w:pPr>
              <w:spacing w:before="200"/>
              <w:rPr>
                <w:rFonts w:eastAsia="Times New Roman"/>
              </w:rPr>
            </w:pPr>
            <w:r w:rsidRPr="00C31A4E">
              <w:rPr>
                <w:rFonts w:eastAsia="Times New Roman"/>
                <w:b/>
              </w:rPr>
              <w:t>Engage</w:t>
            </w:r>
            <w:r w:rsidRPr="00C31A4E">
              <w:rPr>
                <w:rFonts w:eastAsia="Times New Roman"/>
              </w:rPr>
              <w:t>: to communicate with other social media users</w:t>
            </w:r>
          </w:p>
        </w:tc>
      </w:tr>
    </w:tbl>
    <w:p w14:paraId="6ED6834F" w14:textId="3678674F" w:rsidR="005001D3" w:rsidRDefault="005001D3" w:rsidP="003121CC"/>
    <w:p w14:paraId="4420140C" w14:textId="1DADDBBD" w:rsidR="005001D3" w:rsidRDefault="005001D3" w:rsidP="003121CC"/>
    <w:p w14:paraId="31D3B129" w14:textId="21404105" w:rsidR="005001D3" w:rsidRDefault="005001D3" w:rsidP="003121CC"/>
    <w:p w14:paraId="390B2F77" w14:textId="7D28A91D" w:rsidR="005001D3" w:rsidRDefault="005001D3" w:rsidP="003121CC"/>
    <w:p w14:paraId="1BECC947" w14:textId="65F2797D" w:rsidR="005001D3" w:rsidRDefault="005001D3" w:rsidP="003121CC"/>
    <w:p w14:paraId="222BA24E" w14:textId="5968EC83" w:rsidR="005001D3" w:rsidRDefault="005001D3" w:rsidP="003121CC"/>
    <w:p w14:paraId="29464837" w14:textId="77777777" w:rsidR="0060201F" w:rsidRDefault="0060201F" w:rsidP="003121CC"/>
    <w:p w14:paraId="7B202006" w14:textId="70B65F3D" w:rsidR="005001D3" w:rsidRDefault="005001D3" w:rsidP="003121CC"/>
    <w:p w14:paraId="1F70A3B1" w14:textId="3F4492F2" w:rsidR="00B94579" w:rsidRDefault="00B94579" w:rsidP="003121CC"/>
    <w:p w14:paraId="44C618FE" w14:textId="77777777" w:rsidR="00B94579" w:rsidRDefault="00B94579" w:rsidP="003121CC"/>
    <w:p w14:paraId="4233BA36" w14:textId="557B8AE0" w:rsidR="005001D3" w:rsidRDefault="005001D3" w:rsidP="003121CC"/>
    <w:p w14:paraId="7CC5888F" w14:textId="7C06C6E0" w:rsidR="005001D3" w:rsidRPr="00107C86" w:rsidRDefault="0060201F" w:rsidP="0060201F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</w:pPr>
      <w:r>
        <w:rPr>
          <w:rFonts w:ascii="Franklin Gothic Book" w:hAnsi="Franklin Gothic Book"/>
          <w:b/>
          <w:color w:val="000000" w:themeColor="text1"/>
          <w:sz w:val="28"/>
          <w:szCs w:val="28"/>
        </w:rPr>
        <w:lastRenderedPageBreak/>
        <w:t xml:space="preserve">Reflection Questions for </w:t>
      </w:r>
      <w:r w:rsidR="00F15614" w:rsidRPr="00F15614">
        <w:rPr>
          <w:rFonts w:ascii="Franklin Gothic Book" w:hAnsi="Franklin Gothic Book"/>
          <w:b/>
          <w:i/>
          <w:iCs/>
          <w:color w:val="000000" w:themeColor="text1"/>
          <w:sz w:val="28"/>
          <w:szCs w:val="28"/>
        </w:rPr>
        <w:t>Social Media and Bullying Vocabulary</w:t>
      </w:r>
    </w:p>
    <w:p w14:paraId="4114E2BD" w14:textId="55EAE9F1" w:rsidR="005001D3" w:rsidRPr="006030F9" w:rsidRDefault="005001D3" w:rsidP="005001D3">
      <w:pPr>
        <w:spacing w:after="0" w:line="240" w:lineRule="auto"/>
        <w:rPr>
          <w:rFonts w:eastAsia="Times New Roman"/>
          <w:b/>
          <w:color w:val="000000" w:themeColor="text1"/>
        </w:rPr>
      </w:pPr>
      <w:r w:rsidRPr="006030F9">
        <w:rPr>
          <w:rFonts w:eastAsia="Times New Roman"/>
          <w:b/>
          <w:color w:val="000000" w:themeColor="text1"/>
        </w:rPr>
        <w:t xml:space="preserve">Directions: </w:t>
      </w:r>
      <w:r w:rsidRPr="006030F9">
        <w:rPr>
          <w:rFonts w:eastAsia="Times New Roman"/>
          <w:color w:val="000000" w:themeColor="text1"/>
        </w:rPr>
        <w:t>In your neatest handwriting</w:t>
      </w:r>
      <w:r w:rsidR="0060201F">
        <w:rPr>
          <w:rFonts w:eastAsia="Times New Roman"/>
          <w:color w:val="000000" w:themeColor="text1"/>
        </w:rPr>
        <w:t>,</w:t>
      </w:r>
      <w:r w:rsidRPr="006030F9">
        <w:rPr>
          <w:rFonts w:eastAsia="Times New Roman"/>
          <w:color w:val="000000" w:themeColor="text1"/>
        </w:rPr>
        <w:t xml:space="preserve"> and in complete sentences, answer the following questions</w:t>
      </w:r>
      <w:r w:rsidR="0060201F">
        <w:rPr>
          <w:rFonts w:eastAsia="Times New Roman"/>
          <w:color w:val="000000" w:themeColor="text1"/>
        </w:rPr>
        <w:t>.</w:t>
      </w:r>
    </w:p>
    <w:p w14:paraId="594B5230" w14:textId="77777777" w:rsidR="005001D3" w:rsidRPr="006030F9" w:rsidRDefault="005001D3" w:rsidP="005001D3">
      <w:pPr>
        <w:spacing w:after="0"/>
        <w:rPr>
          <w:color w:val="000000" w:themeColor="text1"/>
        </w:rPr>
      </w:pPr>
    </w:p>
    <w:p w14:paraId="399CD9FF" w14:textId="60C5DAD1" w:rsidR="005001D3" w:rsidRPr="00AF3056" w:rsidRDefault="00AF3056" w:rsidP="00AF305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C31A4E">
        <w:rPr>
          <w:rFonts w:eastAsia="Times New Roman" w:cs="Arial"/>
        </w:rPr>
        <w:t xml:space="preserve">Using </w:t>
      </w:r>
      <w:r w:rsidRPr="00C31A4E">
        <w:rPr>
          <w:rFonts w:eastAsia="Times New Roman" w:cs="Arial"/>
          <w:u w:val="single"/>
        </w:rPr>
        <w:t>two</w:t>
      </w:r>
      <w:r w:rsidRPr="00C31A4E">
        <w:rPr>
          <w:rFonts w:eastAsia="Times New Roman" w:cs="Arial"/>
        </w:rPr>
        <w:t xml:space="preserve"> of the vocabulary words above, describe a situation </w:t>
      </w:r>
      <w:r>
        <w:rPr>
          <w:rFonts w:eastAsia="Times New Roman" w:cs="Arial"/>
        </w:rPr>
        <w:t xml:space="preserve">where </w:t>
      </w:r>
      <w:r w:rsidRPr="00C31A4E">
        <w:rPr>
          <w:rFonts w:eastAsia="Times New Roman" w:cs="Arial"/>
        </w:rPr>
        <w:t xml:space="preserve">you’ve </w:t>
      </w:r>
      <w:r>
        <w:rPr>
          <w:rFonts w:eastAsia="Times New Roman" w:cs="Arial"/>
        </w:rPr>
        <w:t>used</w:t>
      </w:r>
      <w:r w:rsidRPr="00C31A4E">
        <w:rPr>
          <w:rFonts w:eastAsia="Times New Roman" w:cs="Arial"/>
        </w:rPr>
        <w:t xml:space="preserve"> social media </w:t>
      </w:r>
      <w:r>
        <w:rPr>
          <w:rFonts w:eastAsia="Times New Roman" w:cs="Arial"/>
        </w:rPr>
        <w:t>in a positive way</w:t>
      </w:r>
      <w:r w:rsidRPr="00C31A4E">
        <w:rPr>
          <w:rFonts w:eastAsia="Times New Roman" w:cs="Arial"/>
        </w:rPr>
        <w:t>. For example, you might’ve posted a pic</w:t>
      </w:r>
      <w:r>
        <w:rPr>
          <w:rFonts w:eastAsia="Times New Roman" w:cs="Arial"/>
        </w:rPr>
        <w:t xml:space="preserve">ture of an inspirational quote and </w:t>
      </w:r>
      <w:r w:rsidRPr="00C31A4E">
        <w:rPr>
          <w:rFonts w:eastAsia="Times New Roman" w:cs="Arial"/>
        </w:rPr>
        <w:t>someone thanked you for sharing it because it helped them through a tough time.</w:t>
      </w:r>
    </w:p>
    <w:p w14:paraId="5163EE51" w14:textId="77777777" w:rsidR="005001D3" w:rsidRPr="006030F9" w:rsidRDefault="005001D3" w:rsidP="005001D3">
      <w:pPr>
        <w:pStyle w:val="ListParagraph"/>
        <w:spacing w:after="0"/>
        <w:ind w:left="0"/>
        <w:rPr>
          <w:noProof/>
          <w:color w:val="000000" w:themeColor="text1"/>
        </w:rPr>
      </w:pPr>
    </w:p>
    <w:p w14:paraId="2606A5A2" w14:textId="77777777" w:rsidR="0060201F" w:rsidRPr="00CE2861" w:rsidRDefault="0060201F" w:rsidP="0060201F">
      <w:pPr>
        <w:spacing w:line="480" w:lineRule="auto"/>
        <w:ind w:left="360"/>
        <w:contextualSpacing/>
        <w:rPr>
          <w:rFonts w:cs="Helvetica"/>
        </w:rPr>
      </w:pPr>
      <w:bookmarkStart w:id="0" w:name="_Hlk11413306"/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588B4BD7" w14:textId="4E0BCF31" w:rsidR="005001D3" w:rsidRPr="00AF3056" w:rsidRDefault="00AF3056" w:rsidP="00AF3056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Arial"/>
        </w:rPr>
      </w:pPr>
      <w:r w:rsidRPr="00C31A4E">
        <w:rPr>
          <w:rFonts w:eastAsia="Times New Roman" w:cs="Arial"/>
        </w:rPr>
        <w:t xml:space="preserve">Using </w:t>
      </w:r>
      <w:r w:rsidRPr="00C31A4E">
        <w:rPr>
          <w:rFonts w:eastAsia="Times New Roman" w:cs="Arial"/>
          <w:u w:val="single"/>
        </w:rPr>
        <w:t>three</w:t>
      </w:r>
      <w:r w:rsidRPr="00C31A4E">
        <w:rPr>
          <w:rFonts w:eastAsia="Times New Roman" w:cs="Arial"/>
        </w:rPr>
        <w:t xml:space="preserve"> of the vocabulary words above, describe a situation you’ve been in using social media that had a negative outcome. For example, you might’ve posted a negative comment about someone’s post on </w:t>
      </w:r>
      <w:r w:rsidR="0060201F">
        <w:rPr>
          <w:rFonts w:eastAsia="Times New Roman" w:cs="Arial"/>
        </w:rPr>
        <w:t>social media,</w:t>
      </w:r>
      <w:r w:rsidRPr="00C31A4E">
        <w:rPr>
          <w:rFonts w:eastAsia="Times New Roman" w:cs="Arial"/>
        </w:rPr>
        <w:t xml:space="preserve"> and they confronted you about it</w:t>
      </w:r>
      <w:r>
        <w:rPr>
          <w:rFonts w:eastAsia="Times New Roman" w:cs="Arial"/>
        </w:rPr>
        <w:t>.</w:t>
      </w:r>
    </w:p>
    <w:p w14:paraId="2E9A19D8" w14:textId="77777777" w:rsidR="005001D3" w:rsidRPr="006030F9" w:rsidRDefault="005001D3" w:rsidP="0060201F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0A7F8352" w14:textId="092C0C65" w:rsidR="0060201F" w:rsidRDefault="0060201F" w:rsidP="0060201F">
      <w:pPr>
        <w:pStyle w:val="ListParagraph"/>
        <w:spacing w:after="0" w:line="480" w:lineRule="auto"/>
        <w:ind w:left="360"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</w:t>
      </w:r>
    </w:p>
    <w:p w14:paraId="79E446B2" w14:textId="77777777" w:rsidR="0060201F" w:rsidRPr="0060201F" w:rsidRDefault="0060201F" w:rsidP="0060201F">
      <w:pPr>
        <w:pStyle w:val="ListParagraph"/>
        <w:spacing w:after="0"/>
        <w:ind w:left="360"/>
        <w:rPr>
          <w:rFonts w:cs="Helvetica"/>
        </w:rPr>
      </w:pPr>
    </w:p>
    <w:p w14:paraId="72E96971" w14:textId="67F2BC5A" w:rsidR="005001D3" w:rsidRDefault="00AF3056" w:rsidP="005001D3">
      <w:pPr>
        <w:pStyle w:val="ListParagraph"/>
        <w:numPr>
          <w:ilvl w:val="0"/>
          <w:numId w:val="1"/>
        </w:numPr>
        <w:spacing w:after="0"/>
        <w:rPr>
          <w:noProof/>
          <w:color w:val="000000" w:themeColor="text1"/>
        </w:rPr>
      </w:pPr>
      <w:r w:rsidRPr="00C31A4E">
        <w:rPr>
          <w:rFonts w:eastAsia="Times New Roman" w:cs="Arial"/>
        </w:rPr>
        <w:t xml:space="preserve">Imagine someone trolled you on Instagram. How would you describe their actions using </w:t>
      </w:r>
      <w:r w:rsidRPr="00C31A4E">
        <w:rPr>
          <w:rFonts w:eastAsia="Times New Roman" w:cs="Arial"/>
          <w:u w:val="single"/>
        </w:rPr>
        <w:t>three</w:t>
      </w:r>
      <w:r w:rsidRPr="00C31A4E">
        <w:rPr>
          <w:rFonts w:eastAsia="Times New Roman" w:cs="Arial"/>
        </w:rPr>
        <w:t xml:space="preserve"> of the vocabulary words above?</w:t>
      </w:r>
    </w:p>
    <w:p w14:paraId="229B3894" w14:textId="77777777" w:rsidR="005001D3" w:rsidRPr="00E14AFB" w:rsidRDefault="005001D3" w:rsidP="005001D3">
      <w:pPr>
        <w:pStyle w:val="ListParagraph"/>
        <w:spacing w:after="0"/>
        <w:ind w:left="360"/>
        <w:rPr>
          <w:noProof/>
          <w:color w:val="000000" w:themeColor="text1"/>
        </w:rPr>
      </w:pPr>
    </w:p>
    <w:p w14:paraId="6CAE35EF" w14:textId="77777777" w:rsidR="0060201F" w:rsidRDefault="0060201F" w:rsidP="0060201F">
      <w:pPr>
        <w:pStyle w:val="ListParagraph"/>
        <w:spacing w:after="0" w:line="480" w:lineRule="auto"/>
        <w:ind w:left="360"/>
        <w:rPr>
          <w:rFonts w:cs="Helvetica"/>
        </w:rPr>
      </w:pPr>
      <w:r w:rsidRPr="00CE2861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Helvetica"/>
        </w:rPr>
        <w:t>_</w:t>
      </w:r>
    </w:p>
    <w:p w14:paraId="19832951" w14:textId="77777777" w:rsidR="005001D3" w:rsidRDefault="005001D3" w:rsidP="005001D3">
      <w:pPr>
        <w:spacing w:after="0"/>
        <w:rPr>
          <w:noProof/>
          <w:color w:val="000000" w:themeColor="text1"/>
        </w:rPr>
      </w:pPr>
    </w:p>
    <w:p w14:paraId="33181D93" w14:textId="77777777" w:rsidR="0060201F" w:rsidRDefault="0060201F" w:rsidP="00F15614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2F3843F6" w14:textId="77777777" w:rsidR="0060201F" w:rsidRDefault="0060201F" w:rsidP="00F15614">
      <w:pPr>
        <w:spacing w:after="100" w:afterAutospacing="1"/>
        <w:jc w:val="center"/>
        <w:outlineLvl w:val="0"/>
        <w:rPr>
          <w:b/>
          <w:bCs/>
          <w:color w:val="000000" w:themeColor="text1"/>
          <w:kern w:val="36"/>
          <w:sz w:val="28"/>
          <w:szCs w:val="28"/>
        </w:rPr>
      </w:pPr>
    </w:p>
    <w:p w14:paraId="535A933F" w14:textId="3F33545D" w:rsidR="00F15614" w:rsidRDefault="005001D3" w:rsidP="0060201F">
      <w:pPr>
        <w:spacing w:after="240"/>
        <w:jc w:val="center"/>
        <w:outlineLvl w:val="0"/>
        <w:rPr>
          <w:b/>
          <w:bCs/>
          <w:i/>
          <w:iCs/>
          <w:color w:val="000000" w:themeColor="text1"/>
          <w:kern w:val="36"/>
          <w:sz w:val="28"/>
          <w:szCs w:val="28"/>
        </w:rPr>
      </w:pPr>
      <w:r w:rsidRPr="00854475">
        <w:rPr>
          <w:b/>
          <w:bCs/>
          <w:color w:val="000000" w:themeColor="text1"/>
          <w:kern w:val="36"/>
          <w:sz w:val="28"/>
          <w:szCs w:val="28"/>
        </w:rPr>
        <w:lastRenderedPageBreak/>
        <w:t xml:space="preserve">Stamp Your Learning for </w:t>
      </w:r>
      <w:r w:rsidR="00F15614" w:rsidRPr="00F15614">
        <w:rPr>
          <w:b/>
          <w:bCs/>
          <w:i/>
          <w:iCs/>
          <w:color w:val="000000" w:themeColor="text1"/>
          <w:kern w:val="36"/>
          <w:sz w:val="28"/>
          <w:szCs w:val="28"/>
        </w:rPr>
        <w:t>Social Media and Bullying Vocabulary</w:t>
      </w:r>
    </w:p>
    <w:p w14:paraId="474410FA" w14:textId="7D44CC32" w:rsidR="005001D3" w:rsidRPr="006030F9" w:rsidRDefault="005001D3" w:rsidP="00F15614">
      <w:pPr>
        <w:spacing w:after="100" w:afterAutospacing="1"/>
        <w:outlineLvl w:val="0"/>
        <w:rPr>
          <w:bCs/>
          <w:color w:val="000000" w:themeColor="text1"/>
          <w:kern w:val="36"/>
        </w:rPr>
      </w:pPr>
      <w:r w:rsidRPr="006030F9">
        <w:rPr>
          <w:b/>
          <w:bCs/>
          <w:color w:val="000000" w:themeColor="text1"/>
          <w:kern w:val="36"/>
        </w:rPr>
        <w:t xml:space="preserve">Directions: </w:t>
      </w:r>
      <w:r w:rsidRPr="006030F9">
        <w:rPr>
          <w:bCs/>
          <w:color w:val="000000" w:themeColor="text1"/>
          <w:kern w:val="36"/>
        </w:rPr>
        <w:t>Answer the following questions in complete sentences</w:t>
      </w:r>
      <w:r>
        <w:rPr>
          <w:bCs/>
          <w:color w:val="000000" w:themeColor="text1"/>
          <w:kern w:val="36"/>
        </w:rPr>
        <w:t>.</w:t>
      </w:r>
    </w:p>
    <w:p w14:paraId="194C2AED" w14:textId="7EB9A242" w:rsidR="005001D3" w:rsidRDefault="00AF3056" w:rsidP="00B94579">
      <w:pPr>
        <w:pStyle w:val="ListParagraph"/>
        <w:numPr>
          <w:ilvl w:val="0"/>
          <w:numId w:val="2"/>
        </w:numPr>
        <w:spacing w:after="0"/>
        <w:rPr>
          <w:rFonts w:eastAsia="Times New Roman"/>
          <w:lang w:bidi="en-US"/>
        </w:rPr>
      </w:pPr>
      <w:r>
        <w:rPr>
          <w:rFonts w:eastAsia="Times New Roman"/>
          <w:lang w:bidi="en-US"/>
        </w:rPr>
        <w:t>How did the vocabulary you learned help you analyze and understand the choice you made?</w:t>
      </w:r>
    </w:p>
    <w:p w14:paraId="5D3E6D68" w14:textId="77777777" w:rsidR="00B94579" w:rsidRPr="00AF3056" w:rsidRDefault="00B94579" w:rsidP="00B94579">
      <w:pPr>
        <w:pStyle w:val="ListParagraph"/>
        <w:spacing w:after="0"/>
        <w:ind w:left="360"/>
        <w:rPr>
          <w:rFonts w:eastAsia="Times New Roman"/>
          <w:lang w:bidi="en-US"/>
        </w:rPr>
      </w:pPr>
    </w:p>
    <w:p w14:paraId="694FD2AD" w14:textId="42F3092C" w:rsidR="005001D3" w:rsidRDefault="00B94579" w:rsidP="00B94579">
      <w:pPr>
        <w:pStyle w:val="ListParagraph"/>
        <w:spacing w:line="480" w:lineRule="auto"/>
        <w:ind w:left="360"/>
        <w:rPr>
          <w:rFonts w:cs="Helvetica"/>
        </w:rPr>
      </w:pPr>
      <w:r w:rsidRPr="00B94579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B3C091" w14:textId="77777777" w:rsidR="00B94579" w:rsidRPr="00B94579" w:rsidRDefault="00B94579" w:rsidP="00B94579">
      <w:pPr>
        <w:pStyle w:val="ListParagraph"/>
        <w:spacing w:after="0"/>
        <w:ind w:left="360"/>
        <w:rPr>
          <w:rFonts w:cs="Helvetica"/>
        </w:rPr>
      </w:pPr>
    </w:p>
    <w:p w14:paraId="36523939" w14:textId="65FD34C8" w:rsidR="005001D3" w:rsidRPr="006030F9" w:rsidRDefault="00AF3056" w:rsidP="00B94579">
      <w:pPr>
        <w:pStyle w:val="ListParagraph"/>
        <w:numPr>
          <w:ilvl w:val="0"/>
          <w:numId w:val="2"/>
        </w:numPr>
        <w:spacing w:after="0"/>
        <w:rPr>
          <w:noProof/>
          <w:color w:val="000000" w:themeColor="text1"/>
        </w:rPr>
      </w:pPr>
      <w:r w:rsidRPr="00513F96">
        <w:rPr>
          <w:rFonts w:eastAsia="Times New Roman"/>
          <w:lang w:bidi="en-US"/>
        </w:rPr>
        <w:t xml:space="preserve">What are you going to differently next time to </w:t>
      </w:r>
      <w:r>
        <w:rPr>
          <w:rFonts w:eastAsia="Times New Roman"/>
          <w:lang w:bidi="en-US"/>
        </w:rPr>
        <w:t>avoid cyberbullying</w:t>
      </w:r>
      <w:r w:rsidRPr="00513F96">
        <w:rPr>
          <w:rFonts w:eastAsia="Times New Roman"/>
          <w:lang w:bidi="en-US"/>
        </w:rPr>
        <w:t>? Why?</w:t>
      </w:r>
    </w:p>
    <w:p w14:paraId="0B6A1BA6" w14:textId="77777777" w:rsidR="005001D3" w:rsidRPr="006030F9" w:rsidRDefault="005001D3" w:rsidP="00B94579">
      <w:pPr>
        <w:spacing w:after="0"/>
        <w:ind w:left="360"/>
        <w:rPr>
          <w:noProof/>
          <w:color w:val="000000" w:themeColor="text1"/>
        </w:rPr>
      </w:pPr>
    </w:p>
    <w:p w14:paraId="0C8F9EA3" w14:textId="088B4C8E" w:rsidR="005001D3" w:rsidRPr="00B94579" w:rsidRDefault="00B94579" w:rsidP="00B94579">
      <w:pPr>
        <w:pStyle w:val="ListParagraph"/>
        <w:spacing w:line="480" w:lineRule="auto"/>
        <w:ind w:left="360"/>
        <w:rPr>
          <w:rFonts w:cs="Helvetica"/>
        </w:rPr>
      </w:pPr>
      <w:r w:rsidRPr="00B94579">
        <w:rPr>
          <w:rFonts w:cs="Helveti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01D3" w:rsidRPr="00B94579" w:rsidSect="0060201F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0516E" w14:textId="77777777" w:rsidR="00A118F4" w:rsidRDefault="00A118F4" w:rsidP="003121CC">
      <w:pPr>
        <w:spacing w:after="0" w:line="240" w:lineRule="auto"/>
      </w:pPr>
      <w:r>
        <w:separator/>
      </w:r>
    </w:p>
  </w:endnote>
  <w:endnote w:type="continuationSeparator" w:id="0">
    <w:p w14:paraId="1D1CAE38" w14:textId="77777777" w:rsidR="00A118F4" w:rsidRDefault="00A118F4" w:rsidP="0031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6918846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3AF0F1" w14:textId="75C1531F" w:rsidR="0060201F" w:rsidRDefault="0060201F" w:rsidP="00E140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53E170" w14:textId="77777777" w:rsidR="0060201F" w:rsidRDefault="0060201F" w:rsidP="006020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06134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740A2AC" w14:textId="71CCD088" w:rsidR="0060201F" w:rsidRDefault="0060201F" w:rsidP="00E140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8C2551" w14:textId="747F502C" w:rsidR="003121CC" w:rsidRDefault="0060201F" w:rsidP="0060201F">
    <w:pPr>
      <w:pStyle w:val="Footer"/>
      <w:ind w:right="360"/>
      <w:rPr>
        <w:sz w:val="18"/>
        <w:szCs w:val="18"/>
      </w:rPr>
    </w:pPr>
    <w:r w:rsidRPr="002E47DD">
      <w:rPr>
        <w:rFonts w:cstheme="minorHAnsi"/>
        <w:sz w:val="18"/>
        <w:szCs w:val="18"/>
      </w:rPr>
      <w:t>©</w:t>
    </w:r>
    <w:r>
      <w:rPr>
        <w:rFonts w:cstheme="minorHAnsi"/>
        <w:sz w:val="18"/>
        <w:szCs w:val="18"/>
      </w:rPr>
      <w:t xml:space="preserve"> Teach Like a Champion </w:t>
    </w:r>
    <w:r w:rsidRPr="002E47DD">
      <w:rPr>
        <w:sz w:val="18"/>
        <w:szCs w:val="18"/>
      </w:rPr>
      <w:t>Dean of Students Curriculum</w:t>
    </w:r>
  </w:p>
  <w:p w14:paraId="5333A749" w14:textId="77777777" w:rsidR="0060201F" w:rsidRPr="003121CC" w:rsidRDefault="0060201F" w:rsidP="0060201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7B563" w14:textId="77777777" w:rsidR="00A118F4" w:rsidRDefault="00A118F4" w:rsidP="003121CC">
      <w:pPr>
        <w:spacing w:after="0" w:line="240" w:lineRule="auto"/>
      </w:pPr>
      <w:r>
        <w:separator/>
      </w:r>
    </w:p>
  </w:footnote>
  <w:footnote w:type="continuationSeparator" w:id="0">
    <w:p w14:paraId="49AEE34D" w14:textId="77777777" w:rsidR="00A118F4" w:rsidRDefault="00A118F4" w:rsidP="00312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50"/>
      <w:gridCol w:w="4940"/>
    </w:tblGrid>
    <w:tr w:rsidR="0060201F" w:rsidRPr="0060201F" w14:paraId="48384304" w14:textId="77777777" w:rsidTr="0037119A">
      <w:tc>
        <w:tcPr>
          <w:tcW w:w="5850" w:type="dxa"/>
        </w:tcPr>
        <w:p w14:paraId="043D4F95" w14:textId="77777777" w:rsidR="0060201F" w:rsidRPr="0060201F" w:rsidRDefault="0060201F" w:rsidP="0060201F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 w:rsidRPr="0060201F">
            <w:rPr>
              <w:sz w:val="20"/>
              <w:szCs w:val="20"/>
            </w:rPr>
            <w:t>Social Media</w:t>
          </w:r>
        </w:p>
        <w:p w14:paraId="3F22C8B1" w14:textId="1966381D" w:rsidR="0060201F" w:rsidRPr="0060201F" w:rsidRDefault="0060201F" w:rsidP="0060201F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20"/>
              <w:szCs w:val="20"/>
            </w:rPr>
          </w:pPr>
          <w:r w:rsidRPr="0060201F">
            <w:rPr>
              <w:sz w:val="20"/>
              <w:szCs w:val="20"/>
            </w:rPr>
            <w:t xml:space="preserve">Lesson Plan </w:t>
          </w:r>
          <w:r w:rsidR="00D651F3">
            <w:rPr>
              <w:sz w:val="20"/>
              <w:szCs w:val="20"/>
            </w:rPr>
            <w:t>D</w:t>
          </w:r>
          <w:r w:rsidRPr="0060201F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Social Media and Bully Vocabulary</w:t>
          </w:r>
        </w:p>
      </w:tc>
      <w:tc>
        <w:tcPr>
          <w:tcW w:w="4940" w:type="dxa"/>
        </w:tcPr>
        <w:p w14:paraId="347A05AB" w14:textId="77777777" w:rsidR="0060201F" w:rsidRPr="0060201F" w:rsidRDefault="0060201F" w:rsidP="0060201F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sz w:val="20"/>
              <w:szCs w:val="20"/>
            </w:rPr>
          </w:pPr>
          <w:r w:rsidRPr="0060201F">
            <w:rPr>
              <w:rFonts w:cstheme="minorBidi"/>
              <w:noProof/>
              <w:sz w:val="22"/>
              <w:szCs w:val="22"/>
            </w:rPr>
            <w:drawing>
              <wp:inline distT="0" distB="0" distL="0" distR="0" wp14:anchorId="316FDEC0" wp14:editId="2BC12D9D">
                <wp:extent cx="1371600" cy="27432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colorTemperature colorTemp="47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80A320" w14:textId="0E9185CB" w:rsidR="003121CC" w:rsidRDefault="003121CC" w:rsidP="00312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605F4"/>
    <w:multiLevelType w:val="hybridMultilevel"/>
    <w:tmpl w:val="03BE0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D0865"/>
    <w:multiLevelType w:val="hybridMultilevel"/>
    <w:tmpl w:val="627C8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70697"/>
    <w:multiLevelType w:val="hybridMultilevel"/>
    <w:tmpl w:val="0F187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AB9"/>
    <w:multiLevelType w:val="hybridMultilevel"/>
    <w:tmpl w:val="882EF4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CC"/>
    <w:rsid w:val="00010CA6"/>
    <w:rsid w:val="00107C86"/>
    <w:rsid w:val="003121CC"/>
    <w:rsid w:val="00496D23"/>
    <w:rsid w:val="004C44E2"/>
    <w:rsid w:val="005001D3"/>
    <w:rsid w:val="0060201F"/>
    <w:rsid w:val="0063482C"/>
    <w:rsid w:val="00796E8A"/>
    <w:rsid w:val="007F054F"/>
    <w:rsid w:val="00984432"/>
    <w:rsid w:val="009E4EE0"/>
    <w:rsid w:val="009E6D2A"/>
    <w:rsid w:val="00A118F4"/>
    <w:rsid w:val="00AA3454"/>
    <w:rsid w:val="00AE61AD"/>
    <w:rsid w:val="00AF3056"/>
    <w:rsid w:val="00B1134B"/>
    <w:rsid w:val="00B94579"/>
    <w:rsid w:val="00C62AE5"/>
    <w:rsid w:val="00D651F3"/>
    <w:rsid w:val="00E9265F"/>
    <w:rsid w:val="00F1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B2F6B"/>
  <w15:chartTrackingRefBased/>
  <w15:docId w15:val="{03B55CEE-ECA1-4F93-81F4-E627989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1CC"/>
    <w:pPr>
      <w:spacing w:after="200" w:line="276" w:lineRule="auto"/>
    </w:pPr>
    <w:rPr>
      <w:rFonts w:ascii="Franklin Gothic Book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CC"/>
  </w:style>
  <w:style w:type="paragraph" w:styleId="Footer">
    <w:name w:val="footer"/>
    <w:basedOn w:val="Normal"/>
    <w:link w:val="FooterChar"/>
    <w:uiPriority w:val="99"/>
    <w:unhideWhenUsed/>
    <w:rsid w:val="00312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CC"/>
  </w:style>
  <w:style w:type="paragraph" w:styleId="NormalWeb">
    <w:name w:val="Normal (Web)"/>
    <w:basedOn w:val="Normal"/>
    <w:uiPriority w:val="99"/>
    <w:unhideWhenUsed/>
    <w:rsid w:val="003121CC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5001D3"/>
    <w:pPr>
      <w:ind w:left="720"/>
      <w:contextualSpacing/>
    </w:pPr>
  </w:style>
  <w:style w:type="table" w:styleId="TableGrid">
    <w:name w:val="Table Grid"/>
    <w:basedOn w:val="TableNormal"/>
    <w:uiPriority w:val="59"/>
    <w:rsid w:val="00AF305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44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32"/>
    <w:rPr>
      <w:rFonts w:ascii="Franklin Gothic Book" w:hAnsi="Franklin Gothic Boo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32"/>
    <w:rPr>
      <w:rFonts w:ascii="Franklin Gothic Book" w:hAnsi="Franklin Gothic Book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32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02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02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Lewis</dc:creator>
  <cp:keywords/>
  <dc:description/>
  <cp:lastModifiedBy>Ms Austin</cp:lastModifiedBy>
  <cp:revision>2</cp:revision>
  <dcterms:created xsi:type="dcterms:W3CDTF">2021-07-13T14:34:00Z</dcterms:created>
  <dcterms:modified xsi:type="dcterms:W3CDTF">2021-07-13T14:34:00Z</dcterms:modified>
</cp:coreProperties>
</file>